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2622" w14:textId="77777777" w:rsidR="00256D1F" w:rsidRDefault="00256D1F" w:rsidP="00225EDF">
      <w:pPr>
        <w:spacing w:before="120" w:after="120"/>
      </w:pPr>
      <w:r>
        <w:rPr>
          <w:rFonts w:ascii="Arial" w:eastAsia="Arial" w:hAnsi="Arial" w:cs="Arial"/>
          <w:b/>
          <w:sz w:val="32"/>
          <w:szCs w:val="32"/>
        </w:rPr>
        <w:t>Food and drink policy</w:t>
      </w:r>
    </w:p>
    <w:p w14:paraId="1BF6CC8E" w14:textId="4C28368E" w:rsidR="00353EBA" w:rsidRPr="00256D1F" w:rsidRDefault="00225EDF" w:rsidP="00225EDF">
      <w:r>
        <w:rPr>
          <w:rFonts w:ascii="Arial" w:eastAsia="Arial" w:hAnsi="Arial" w:cs="Arial"/>
          <w:b/>
        </w:rPr>
        <w:t>03.1 Snack Procedure</w:t>
      </w:r>
    </w:p>
    <w:p w14:paraId="66123422" w14:textId="77777777" w:rsidR="008E5CD4" w:rsidRPr="00256D1F" w:rsidRDefault="00F77E67" w:rsidP="008E5CD4">
      <w:pPr>
        <w:rPr>
          <w:sz w:val="24"/>
          <w:szCs w:val="24"/>
        </w:rPr>
      </w:pPr>
      <w:r w:rsidRPr="00256D1F">
        <w:rPr>
          <w:sz w:val="24"/>
          <w:szCs w:val="24"/>
        </w:rPr>
        <w:t>To</w:t>
      </w:r>
      <w:r w:rsidR="001D4090" w:rsidRPr="00256D1F">
        <w:rPr>
          <w:sz w:val="24"/>
          <w:szCs w:val="24"/>
        </w:rPr>
        <w:t xml:space="preserve"> maximise the opportunity to</w:t>
      </w:r>
      <w:r w:rsidR="008E5CD4" w:rsidRPr="00256D1F">
        <w:rPr>
          <w:sz w:val="24"/>
          <w:szCs w:val="24"/>
        </w:rPr>
        <w:t xml:space="preserve"> </w:t>
      </w:r>
      <w:r w:rsidR="001D4090" w:rsidRPr="00256D1F">
        <w:rPr>
          <w:sz w:val="24"/>
          <w:szCs w:val="24"/>
        </w:rPr>
        <w:t>promote the characteristics of effective learning, independence, confidence and communication skills, all staff will follow the same procedure at snack time.</w:t>
      </w:r>
    </w:p>
    <w:p w14:paraId="6366E04E" w14:textId="77777777" w:rsidR="008E5CD4" w:rsidRPr="00256D1F" w:rsidRDefault="008E5CD4" w:rsidP="008E5CD4">
      <w:pPr>
        <w:rPr>
          <w:sz w:val="24"/>
          <w:szCs w:val="24"/>
          <w:u w:val="single"/>
        </w:rPr>
      </w:pPr>
      <w:r w:rsidRPr="00256D1F">
        <w:rPr>
          <w:sz w:val="24"/>
          <w:szCs w:val="24"/>
          <w:u w:val="single"/>
        </w:rPr>
        <w:t>PROCEDURE:</w:t>
      </w:r>
    </w:p>
    <w:p w14:paraId="7CB7F603" w14:textId="1B6A0A61" w:rsidR="004A058D" w:rsidRPr="00256D1F" w:rsidRDefault="001D4090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 xml:space="preserve">All choices of fruit and vegetables to be placed on the table, in the </w:t>
      </w:r>
      <w:r w:rsidR="00225EDF">
        <w:rPr>
          <w:sz w:val="24"/>
          <w:szCs w:val="24"/>
        </w:rPr>
        <w:t>bowl</w:t>
      </w:r>
      <w:r w:rsidRPr="00256D1F">
        <w:rPr>
          <w:sz w:val="24"/>
          <w:szCs w:val="24"/>
        </w:rPr>
        <w:t>, in whole form.</w:t>
      </w:r>
    </w:p>
    <w:p w14:paraId="3865BD96" w14:textId="77777777" w:rsidR="001D4090" w:rsidRDefault="001D4090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>Milk jug to be placed on the table for children to pour independently.</w:t>
      </w:r>
    </w:p>
    <w:p w14:paraId="4BBA1734" w14:textId="46128F4E" w:rsidR="003B3BE3" w:rsidRPr="00256D1F" w:rsidRDefault="003B3BE3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which presents a choking hazard (such as grapes) to be cut following current guidelines.</w:t>
      </w:r>
    </w:p>
    <w:p w14:paraId="3226FDEF" w14:textId="77777777" w:rsidR="001D4090" w:rsidRPr="00256D1F" w:rsidRDefault="001D4090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>Fruit to be cut for the children at their request.</w:t>
      </w:r>
    </w:p>
    <w:p w14:paraId="1CE87685" w14:textId="3BD99518" w:rsidR="001D4090" w:rsidRPr="00256D1F" w:rsidRDefault="001D4090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 xml:space="preserve">Children to be provided with blunt knives to </w:t>
      </w:r>
      <w:r w:rsidR="00642A15">
        <w:rPr>
          <w:sz w:val="24"/>
          <w:szCs w:val="24"/>
        </w:rPr>
        <w:t>cut their own soft fruit, if they request to do so.</w:t>
      </w:r>
    </w:p>
    <w:p w14:paraId="1D1784BD" w14:textId="77777777" w:rsidR="001D4090" w:rsidRPr="00256D1F" w:rsidRDefault="001D4090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>Children to be encouraged to help each other.</w:t>
      </w:r>
    </w:p>
    <w:p w14:paraId="2A4C17E2" w14:textId="77777777" w:rsidR="001D4090" w:rsidRPr="00256D1F" w:rsidRDefault="00815403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>Children to be encou</w:t>
      </w:r>
      <w:r w:rsidR="002F4B4B" w:rsidRPr="00256D1F">
        <w:rPr>
          <w:sz w:val="24"/>
          <w:szCs w:val="24"/>
        </w:rPr>
        <w:t>raged</w:t>
      </w:r>
      <w:r w:rsidRPr="00256D1F">
        <w:rPr>
          <w:sz w:val="24"/>
          <w:szCs w:val="24"/>
        </w:rPr>
        <w:t xml:space="preserve"> </w:t>
      </w:r>
      <w:r w:rsidR="001D4090" w:rsidRPr="00256D1F">
        <w:rPr>
          <w:sz w:val="24"/>
          <w:szCs w:val="24"/>
        </w:rPr>
        <w:t xml:space="preserve">to </w:t>
      </w:r>
      <w:r w:rsidR="00907802" w:rsidRPr="00256D1F">
        <w:rPr>
          <w:sz w:val="24"/>
          <w:szCs w:val="24"/>
        </w:rPr>
        <w:t>have a go and persist when challenges occur, children to be specifically praised for their efforts.</w:t>
      </w:r>
    </w:p>
    <w:p w14:paraId="443D0F0B" w14:textId="77777777" w:rsidR="00907802" w:rsidRPr="00256D1F" w:rsidRDefault="00907802" w:rsidP="001D40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>Children to be encouraged to solve problems as they arise.</w:t>
      </w:r>
    </w:p>
    <w:p w14:paraId="7576FFF2" w14:textId="77777777" w:rsidR="00907802" w:rsidRPr="00256D1F" w:rsidRDefault="00907802" w:rsidP="009078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>Children are to be supported to speak and listen to each other.</w:t>
      </w:r>
    </w:p>
    <w:p w14:paraId="7145D6C8" w14:textId="77777777" w:rsidR="00907802" w:rsidRPr="00256D1F" w:rsidRDefault="00907802" w:rsidP="009078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>Practitioner is to engage in conversation with children, modelling</w:t>
      </w:r>
      <w:r w:rsidR="005B0C96" w:rsidRPr="00256D1F">
        <w:rPr>
          <w:sz w:val="24"/>
          <w:szCs w:val="24"/>
        </w:rPr>
        <w:t xml:space="preserve"> language,</w:t>
      </w:r>
      <w:r w:rsidRPr="00256D1F">
        <w:rPr>
          <w:sz w:val="24"/>
          <w:szCs w:val="24"/>
        </w:rPr>
        <w:t xml:space="preserve"> listening skills and adapting speech for children with SLCN.</w:t>
      </w:r>
    </w:p>
    <w:p w14:paraId="1F4D97D7" w14:textId="44639262" w:rsidR="00907802" w:rsidRDefault="00907802" w:rsidP="009078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D1F">
        <w:rPr>
          <w:sz w:val="24"/>
          <w:szCs w:val="24"/>
        </w:rPr>
        <w:t xml:space="preserve">Conversation is to follow children’s </w:t>
      </w:r>
      <w:r w:rsidR="00F81124" w:rsidRPr="00256D1F">
        <w:rPr>
          <w:sz w:val="24"/>
          <w:szCs w:val="24"/>
        </w:rPr>
        <w:t>interests or</w:t>
      </w:r>
      <w:r w:rsidRPr="00256D1F">
        <w:rPr>
          <w:sz w:val="24"/>
          <w:szCs w:val="24"/>
        </w:rPr>
        <w:t xml:space="preserve"> be led by practitioner</w:t>
      </w:r>
      <w:r w:rsidR="00642A15">
        <w:rPr>
          <w:sz w:val="24"/>
          <w:szCs w:val="24"/>
        </w:rPr>
        <w:t>, ideas for discussion: healthy eating and lifestyles, current Sustainable Development Goal principles.</w:t>
      </w:r>
    </w:p>
    <w:p w14:paraId="6C2485F2" w14:textId="7899E27F" w:rsidR="00DF669D" w:rsidRDefault="00DF669D" w:rsidP="009078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Children to be encouraged to</w:t>
      </w:r>
      <w:r w:rsidR="003F75F2">
        <w:rPr>
          <w:sz w:val="24"/>
          <w:szCs w:val="24"/>
        </w:rPr>
        <w:t xml:space="preserve"> clear their own space and</w:t>
      </w:r>
      <w:r>
        <w:rPr>
          <w:sz w:val="24"/>
          <w:szCs w:val="24"/>
        </w:rPr>
        <w:t xml:space="preserve"> recycle</w:t>
      </w:r>
      <w:r w:rsidR="003F75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75F2">
        <w:rPr>
          <w:sz w:val="24"/>
          <w:szCs w:val="24"/>
        </w:rPr>
        <w:t>using the compost and recycling buckets</w:t>
      </w:r>
      <w:r>
        <w:rPr>
          <w:sz w:val="24"/>
          <w:szCs w:val="24"/>
        </w:rPr>
        <w:t>.</w:t>
      </w:r>
      <w:r w:rsidR="003F75F2">
        <w:rPr>
          <w:sz w:val="24"/>
          <w:szCs w:val="24"/>
        </w:rPr>
        <w:t xml:space="preserve">  Suitable leftover food to be saved for the </w:t>
      </w:r>
      <w:r w:rsidR="00642A15">
        <w:rPr>
          <w:sz w:val="24"/>
          <w:szCs w:val="24"/>
        </w:rPr>
        <w:t>guinea pigs</w:t>
      </w:r>
      <w:r w:rsidR="003F75F2">
        <w:rPr>
          <w:sz w:val="24"/>
          <w:szCs w:val="24"/>
        </w:rPr>
        <w:t>.</w:t>
      </w:r>
    </w:p>
    <w:p w14:paraId="48E62253" w14:textId="4E1CE887" w:rsidR="00DF669D" w:rsidRPr="00256D1F" w:rsidRDefault="00DF669D" w:rsidP="00225EDF">
      <w:pPr>
        <w:pStyle w:val="ListParagraph"/>
        <w:rPr>
          <w:sz w:val="24"/>
          <w:szCs w:val="24"/>
        </w:rPr>
      </w:pPr>
    </w:p>
    <w:p w14:paraId="600134B3" w14:textId="77777777" w:rsidR="005B0C96" w:rsidRPr="006D4C11" w:rsidRDefault="005B0C96" w:rsidP="00F81124">
      <w:pPr>
        <w:ind w:firstLine="720"/>
      </w:pPr>
    </w:p>
    <w:sectPr w:rsidR="005B0C96" w:rsidRPr="006D4C11" w:rsidSect="00642A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B154" w14:textId="77777777" w:rsidR="005F49FD" w:rsidRDefault="005F49FD" w:rsidP="00F77E67">
      <w:pPr>
        <w:spacing w:after="0" w:line="240" w:lineRule="auto"/>
      </w:pPr>
      <w:r>
        <w:separator/>
      </w:r>
    </w:p>
  </w:endnote>
  <w:endnote w:type="continuationSeparator" w:id="0">
    <w:p w14:paraId="4317F553" w14:textId="77777777" w:rsidR="005F49FD" w:rsidRDefault="005F49FD" w:rsidP="00F7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186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55F22" w14:textId="0B11AD0C" w:rsidR="00225EDF" w:rsidRDefault="00225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0551C" w14:textId="77777777" w:rsidR="00F77E67" w:rsidRDefault="00F77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7076" w14:textId="77777777" w:rsidR="005F49FD" w:rsidRDefault="005F49FD" w:rsidP="00F77E67">
      <w:pPr>
        <w:spacing w:after="0" w:line="240" w:lineRule="auto"/>
      </w:pPr>
      <w:r>
        <w:separator/>
      </w:r>
    </w:p>
  </w:footnote>
  <w:footnote w:type="continuationSeparator" w:id="0">
    <w:p w14:paraId="516ABC70" w14:textId="77777777" w:rsidR="005F49FD" w:rsidRDefault="005F49FD" w:rsidP="00F7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9F9"/>
    <w:multiLevelType w:val="hybridMultilevel"/>
    <w:tmpl w:val="6EB8F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719A"/>
    <w:multiLevelType w:val="hybridMultilevel"/>
    <w:tmpl w:val="6712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46994">
    <w:abstractNumId w:val="0"/>
  </w:num>
  <w:num w:numId="2" w16cid:durableId="76338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D4"/>
    <w:rsid w:val="0003763C"/>
    <w:rsid w:val="0016435B"/>
    <w:rsid w:val="001A48AB"/>
    <w:rsid w:val="001D4090"/>
    <w:rsid w:val="00225EDF"/>
    <w:rsid w:val="00256D1F"/>
    <w:rsid w:val="002F4B4B"/>
    <w:rsid w:val="00300514"/>
    <w:rsid w:val="003110AE"/>
    <w:rsid w:val="00353EBA"/>
    <w:rsid w:val="003B3BE3"/>
    <w:rsid w:val="003F75F2"/>
    <w:rsid w:val="00402133"/>
    <w:rsid w:val="004A058D"/>
    <w:rsid w:val="00524E71"/>
    <w:rsid w:val="005B0C96"/>
    <w:rsid w:val="005B1178"/>
    <w:rsid w:val="005F49FD"/>
    <w:rsid w:val="00642A15"/>
    <w:rsid w:val="006D4C11"/>
    <w:rsid w:val="006F386D"/>
    <w:rsid w:val="007D360F"/>
    <w:rsid w:val="00815403"/>
    <w:rsid w:val="008300B6"/>
    <w:rsid w:val="008E45D0"/>
    <w:rsid w:val="008E5CD4"/>
    <w:rsid w:val="00907802"/>
    <w:rsid w:val="00B039DB"/>
    <w:rsid w:val="00B15697"/>
    <w:rsid w:val="00B85A9F"/>
    <w:rsid w:val="00C575CD"/>
    <w:rsid w:val="00C97667"/>
    <w:rsid w:val="00DD43B4"/>
    <w:rsid w:val="00DF669D"/>
    <w:rsid w:val="00F77E67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43FA"/>
  <w15:docId w15:val="{9B89CAA6-2EC0-4776-8B6E-F855A32B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67"/>
  </w:style>
  <w:style w:type="paragraph" w:styleId="Footer">
    <w:name w:val="footer"/>
    <w:basedOn w:val="Normal"/>
    <w:link w:val="FooterChar"/>
    <w:uiPriority w:val="99"/>
    <w:unhideWhenUsed/>
    <w:rsid w:val="00F7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67"/>
  </w:style>
  <w:style w:type="table" w:styleId="TableGrid">
    <w:name w:val="Table Grid"/>
    <w:basedOn w:val="TableNormal"/>
    <w:rsid w:val="0064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3</cp:revision>
  <cp:lastPrinted>2017-03-06T14:31:00Z</cp:lastPrinted>
  <dcterms:created xsi:type="dcterms:W3CDTF">2023-05-17T10:57:00Z</dcterms:created>
  <dcterms:modified xsi:type="dcterms:W3CDTF">2023-09-06T14:08:00Z</dcterms:modified>
</cp:coreProperties>
</file>